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6F505" w14:textId="642A1E62" w:rsidR="00CE43EA" w:rsidRPr="00CE43EA" w:rsidRDefault="00CE43EA" w:rsidP="00CE43E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43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EDC74E9" w14:textId="08364E06" w:rsidR="00CE43EA" w:rsidRPr="00CE43EA" w:rsidRDefault="00CE43EA" w:rsidP="00CE43E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E43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E43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E43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131/UN3.23/MB/HM.01.03/2023</w:t>
      </w:r>
    </w:p>
    <w:p w14:paraId="265C0310" w14:textId="77777777" w:rsidR="00CE43EA" w:rsidRPr="00CE43EA" w:rsidRDefault="00CE43EA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p w14:paraId="37336DA0" w14:textId="5D902E8E" w:rsidR="00D33705" w:rsidRPr="00CE43EA" w:rsidRDefault="59704AE6" w:rsidP="00CE43EA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b/>
          <w:sz w:val="24"/>
          <w:szCs w:val="24"/>
        </w:rPr>
        <w:t>Adinda</w:t>
      </w:r>
      <w:proofErr w:type="spellEnd"/>
      <w:r w:rsidRPr="00CE43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b/>
          <w:sz w:val="24"/>
          <w:szCs w:val="24"/>
        </w:rPr>
        <w:t>Prameswari</w:t>
      </w:r>
      <w:proofErr w:type="spellEnd"/>
      <w:r w:rsidRPr="00CE43E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FKH UNAIR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Kembali</w:t>
      </w:r>
      <w:proofErr w:type="spellEnd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Jadi</w:t>
      </w:r>
      <w:proofErr w:type="spellEnd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Juara</w:t>
      </w:r>
      <w:proofErr w:type="spellEnd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38708BF9" w:rsidRPr="00CE43EA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Kompetisi</w:t>
      </w:r>
      <w:proofErr w:type="spellEnd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Anggar</w:t>
      </w:r>
      <w:proofErr w:type="spellEnd"/>
    </w:p>
    <w:p w14:paraId="06FED32D" w14:textId="77777777" w:rsidR="00CE43EA" w:rsidRDefault="00CE43EA" w:rsidP="00CE43E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440B1" w14:textId="3C7C48BA" w:rsidR="00D33705" w:rsidRPr="00CE43EA" w:rsidRDefault="00CE43EA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Surabaya, 7 </w:t>
      </w:r>
      <w:proofErr w:type="spellStart"/>
      <w:r w:rsidRPr="00CE43EA">
        <w:rPr>
          <w:rFonts w:ascii="Times New Roman" w:hAnsi="Times New Roman" w:cs="Times New Roman"/>
          <w:b/>
          <w:bCs/>
          <w:sz w:val="24"/>
          <w:szCs w:val="24"/>
        </w:rPr>
        <w:t>Maret</w:t>
      </w:r>
      <w:proofErr w:type="spellEnd"/>
      <w:r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D6365F" w:rsidRPr="00CE43E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1AB9A0CF" w:rsidRPr="00CE43E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1AB9A0C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B9A0CF" w:rsidRPr="00CE43EA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1AB9A0C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B9A0CF" w:rsidRPr="00CE43EA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="1AB9A0C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B9A0CF" w:rsidRPr="00CE43EA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="1AB9A0CF" w:rsidRPr="00CE43EA">
        <w:rPr>
          <w:rFonts w:ascii="Times New Roman" w:hAnsi="Times New Roman" w:cs="Times New Roman"/>
          <w:sz w:val="24"/>
          <w:szCs w:val="24"/>
        </w:rPr>
        <w:t xml:space="preserve"> (FKH) </w:t>
      </w:r>
      <w:proofErr w:type="spellStart"/>
      <w:r w:rsidR="1AB9A0CF" w:rsidRPr="00CE43EA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1AB9A0C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B9A0CF" w:rsidRPr="00CE43EA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1AB9A0CF" w:rsidRPr="00CE43EA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henti-hentinya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FA593EF" w:rsidRPr="00CE43EA">
        <w:rPr>
          <w:rFonts w:ascii="Times New Roman" w:hAnsi="Times New Roman" w:cs="Times New Roman"/>
          <w:sz w:val="24"/>
          <w:szCs w:val="24"/>
        </w:rPr>
        <w:t>menorehkan</w:t>
      </w:r>
      <w:proofErr w:type="spellEnd"/>
      <w:r w:rsidR="1FA593E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FA593EF"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Adinda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Prameswari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(2019)</w:t>
      </w:r>
      <w:r w:rsidR="0B41012E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B41012E" w:rsidRPr="00CE43EA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="0B41012E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B41012E"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B41012E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B41012E" w:rsidRPr="00CE43EA">
        <w:rPr>
          <w:rFonts w:ascii="Times New Roman" w:hAnsi="Times New Roman" w:cs="Times New Roman"/>
          <w:sz w:val="24"/>
          <w:szCs w:val="24"/>
        </w:rPr>
        <w:t>nonakademik</w:t>
      </w:r>
      <w:proofErr w:type="spellEnd"/>
      <w:r w:rsidR="0B41012E"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B41012E" w:rsidRPr="00CE43E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B41012E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D14" w:rsidRPr="00CE43EA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="00532D14" w:rsidRPr="00CE43EA">
        <w:rPr>
          <w:rFonts w:ascii="Times New Roman" w:hAnsi="Times New Roman" w:cs="Times New Roman"/>
          <w:sz w:val="24"/>
          <w:szCs w:val="24"/>
        </w:rPr>
        <w:t xml:space="preserve"> III Surabaya </w:t>
      </w:r>
      <w:r w:rsidR="00532D14" w:rsidRPr="00CE43EA">
        <w:rPr>
          <w:rFonts w:ascii="Times New Roman" w:hAnsi="Times New Roman" w:cs="Times New Roman"/>
          <w:i/>
          <w:iCs/>
          <w:sz w:val="24"/>
          <w:szCs w:val="24"/>
        </w:rPr>
        <w:t>Open Fencing Championship</w:t>
      </w:r>
      <w:r w:rsidR="00532D14" w:rsidRPr="00CE43EA">
        <w:rPr>
          <w:rFonts w:ascii="Times New Roman" w:hAnsi="Times New Roman" w:cs="Times New Roman"/>
          <w:sz w:val="24"/>
          <w:szCs w:val="24"/>
        </w:rPr>
        <w:t xml:space="preserve"> 2023.</w:t>
      </w:r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Adinda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kejuaraan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5E4A7920" w:rsidRPr="00CE43EA">
        <w:rPr>
          <w:rFonts w:ascii="Times New Roman" w:hAnsi="Times New Roman" w:cs="Times New Roman"/>
          <w:sz w:val="24"/>
          <w:szCs w:val="24"/>
        </w:rPr>
        <w:t>A</w:t>
      </w:r>
      <w:r w:rsidR="00D33705" w:rsidRPr="00CE43EA">
        <w:rPr>
          <w:rFonts w:ascii="Times New Roman" w:hAnsi="Times New Roman" w:cs="Times New Roman"/>
          <w:sz w:val="24"/>
          <w:szCs w:val="24"/>
        </w:rPr>
        <w:t>nggar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Pekan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P</w:t>
      </w:r>
      <w:r w:rsidR="2A58DDEF" w:rsidRPr="00CE43EA">
        <w:rPr>
          <w:rFonts w:ascii="Times New Roman" w:hAnsi="Times New Roman" w:cs="Times New Roman"/>
          <w:sz w:val="24"/>
          <w:szCs w:val="24"/>
        </w:rPr>
        <w:t>orprov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="00D33705" w:rsidRPr="00CE43EA">
        <w:rPr>
          <w:rFonts w:ascii="Times New Roman" w:hAnsi="Times New Roman" w:cs="Times New Roman"/>
          <w:sz w:val="24"/>
          <w:szCs w:val="24"/>
        </w:rPr>
        <w:t xml:space="preserve"> VII.</w:t>
      </w:r>
    </w:p>
    <w:p w14:paraId="4A0B1754" w14:textId="014EF24A" w:rsidR="00532D14" w:rsidRPr="00CE43EA" w:rsidRDefault="00532D14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E43EA">
        <w:rPr>
          <w:rFonts w:ascii="Times New Roman" w:hAnsi="Times New Roman" w:cs="Times New Roman"/>
          <w:sz w:val="24"/>
          <w:szCs w:val="24"/>
        </w:rPr>
        <w:t xml:space="preserve">Surabaya </w:t>
      </w:r>
      <w:r w:rsidRPr="00CE43EA">
        <w:rPr>
          <w:rFonts w:ascii="Times New Roman" w:hAnsi="Times New Roman" w:cs="Times New Roman"/>
          <w:i/>
          <w:iCs/>
          <w:sz w:val="24"/>
          <w:szCs w:val="24"/>
        </w:rPr>
        <w:t>Open Fencing Championship</w:t>
      </w:r>
      <w:r w:rsidRPr="00CE43EA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25 – 26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2023 di Surabaya Town Square. </w:t>
      </w:r>
      <w:r w:rsidR="76FCA71A" w:rsidRPr="00CE43EA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="76FCA71A" w:rsidRPr="00CE43E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76FCA71A" w:rsidRPr="00CE43EA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="76FCA71A" w:rsidRPr="00CE43EA">
        <w:rPr>
          <w:rFonts w:ascii="Times New Roman" w:hAnsi="Times New Roman" w:cs="Times New Roman"/>
          <w:sz w:val="24"/>
          <w:szCs w:val="24"/>
        </w:rPr>
        <w:t>atlet</w:t>
      </w:r>
      <w:proofErr w:type="spellEnd"/>
      <w:r w:rsidR="76FCA71A" w:rsidRPr="00CE43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76FCA71A" w:rsidRPr="00CE43EA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76FCA71A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6FCA71A"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="76FCA71A"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76FCA71A" w:rsidRPr="00CE43E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76FCA71A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6FCA71A" w:rsidRPr="00CE43EA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76FCA71A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Malang,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Kota Surabaya.</w:t>
      </w:r>
      <w:bookmarkStart w:id="0" w:name="_GoBack"/>
      <w:bookmarkEnd w:id="0"/>
    </w:p>
    <w:p w14:paraId="42C65B90" w14:textId="2F64CA16" w:rsidR="0004183F" w:rsidRPr="00CE43EA" w:rsidRDefault="00532D14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Adinda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</w:t>
      </w:r>
      <w:r w:rsidR="0004183F" w:rsidRPr="00CE43EA">
        <w:rPr>
          <w:rFonts w:ascii="Times New Roman" w:hAnsi="Times New Roman" w:cs="Times New Roman"/>
          <w:sz w:val="24"/>
          <w:szCs w:val="24"/>
        </w:rPr>
        <w:t>enceritakan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persiapannya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Surabaya </w:t>
      </w:r>
      <w:r w:rsidR="0004183F" w:rsidRPr="00CE43EA">
        <w:rPr>
          <w:rFonts w:ascii="Times New Roman" w:hAnsi="Times New Roman" w:cs="Times New Roman"/>
          <w:i/>
          <w:iCs/>
          <w:sz w:val="24"/>
          <w:szCs w:val="24"/>
        </w:rPr>
        <w:t>Open Fencing Championship</w:t>
      </w:r>
      <w:r w:rsidR="0004183F" w:rsidRPr="00CE43EA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klub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Muhammadiyah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2 </w:t>
      </w:r>
      <w:r w:rsidR="0004183F" w:rsidRPr="00CE43EA">
        <w:rPr>
          <w:rFonts w:ascii="Times New Roman" w:hAnsi="Times New Roman" w:cs="Times New Roman"/>
          <w:i/>
          <w:iCs/>
          <w:sz w:val="24"/>
          <w:szCs w:val="24"/>
        </w:rPr>
        <w:t>Fencing Club</w:t>
      </w:r>
      <w:r w:rsidR="0004183F"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berlatih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83F" w:rsidRPr="00CE43EA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="0004183F" w:rsidRPr="00CE43EA">
        <w:rPr>
          <w:rFonts w:ascii="Times New Roman" w:hAnsi="Times New Roman" w:cs="Times New Roman"/>
          <w:sz w:val="24"/>
          <w:szCs w:val="24"/>
        </w:rPr>
        <w:t xml:space="preserve"> 2022.</w:t>
      </w:r>
    </w:p>
    <w:p w14:paraId="50A64553" w14:textId="62A2479E" w:rsidR="0004183F" w:rsidRPr="00CE43EA" w:rsidRDefault="0004183F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E43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="47E254AC" w:rsidRPr="00CE43EA">
        <w:rPr>
          <w:rFonts w:ascii="Times New Roman" w:hAnsi="Times New Roman" w:cs="Times New Roman"/>
          <w:sz w:val="24"/>
          <w:szCs w:val="24"/>
        </w:rPr>
        <w:t>,</w:t>
      </w:r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mental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naik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PR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</w:t>
      </w:r>
      <w:r w:rsidR="6D1BB43E" w:rsidRPr="00CE43EA">
        <w:rPr>
          <w:rFonts w:ascii="Times New Roman" w:hAnsi="Times New Roman" w:cs="Times New Roman"/>
          <w:sz w:val="24"/>
          <w:szCs w:val="24"/>
        </w:rPr>
        <w:t>ngkapnya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28D0E6E0" w14:textId="79111416" w:rsidR="00D33705" w:rsidRPr="00CE43EA" w:rsidRDefault="3D2077EA" w:rsidP="00CE43E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b/>
          <w:bCs/>
          <w:sz w:val="24"/>
          <w:szCs w:val="24"/>
        </w:rPr>
        <w:t>Berawal</w:t>
      </w:r>
      <w:proofErr w:type="spellEnd"/>
      <w:r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705" w:rsidRPr="00CE43EA">
        <w:rPr>
          <w:rFonts w:ascii="Times New Roman" w:hAnsi="Times New Roman" w:cs="Times New Roman"/>
          <w:b/>
          <w:bCs/>
          <w:sz w:val="24"/>
          <w:szCs w:val="24"/>
        </w:rPr>
        <w:t>Hobi</w:t>
      </w:r>
      <w:proofErr w:type="spellEnd"/>
    </w:p>
    <w:p w14:paraId="51A79E31" w14:textId="748940AC" w:rsidR="0004183F" w:rsidRPr="00CE43EA" w:rsidRDefault="0004183F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Adinda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2D17B2B" w:rsidRPr="00CE43EA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12D17B2B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bersyukur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C699E20" w:rsidRPr="00CE43EA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hobi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2CA0D3E1" w14:textId="4C946ABB" w:rsidR="0004183F" w:rsidRPr="00CE43EA" w:rsidRDefault="0004183F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E43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Sewaktu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hobi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1CBB30E8" w:rsidRPr="00CE43EA">
        <w:rPr>
          <w:rFonts w:ascii="Times New Roman" w:hAnsi="Times New Roman" w:cs="Times New Roman"/>
          <w:sz w:val="24"/>
          <w:szCs w:val="24"/>
        </w:rPr>
        <w:t>.</w:t>
      </w:r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D010C8B" w:rsidRPr="00CE43EA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1D010C8B"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lain di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tutur</w:t>
      </w:r>
      <w:r w:rsidR="068739DE" w:rsidRPr="00CE43EA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65FB461C" w14:textId="58951C23" w:rsidR="7D6A6DDC" w:rsidRPr="00CE43EA" w:rsidRDefault="0004183F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Adinda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berkata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orang-orang</w:t>
      </w:r>
      <w:r w:rsidR="7221762D" w:rsidRPr="00CE43EA">
        <w:rPr>
          <w:rFonts w:ascii="Times New Roman" w:hAnsi="Times New Roman" w:cs="Times New Roman"/>
          <w:sz w:val="24"/>
          <w:szCs w:val="24"/>
        </w:rPr>
        <w:t>.</w:t>
      </w:r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4BC6C1D" w:rsidRPr="00CE43EA">
        <w:rPr>
          <w:rFonts w:ascii="Times New Roman" w:hAnsi="Times New Roman" w:cs="Times New Roman"/>
          <w:sz w:val="24"/>
          <w:szCs w:val="24"/>
        </w:rPr>
        <w:t>B</w:t>
      </w:r>
      <w:r w:rsidRPr="00CE43EA">
        <w:rPr>
          <w:rFonts w:ascii="Times New Roman" w:hAnsi="Times New Roman" w:cs="Times New Roman"/>
          <w:sz w:val="24"/>
          <w:szCs w:val="24"/>
        </w:rPr>
        <w:t>ahwa</w:t>
      </w:r>
      <w:proofErr w:type="spellEnd"/>
      <w:r w:rsidR="00CB21C2" w:rsidRPr="00CE43EA">
        <w:rPr>
          <w:rFonts w:ascii="Times New Roman" w:hAnsi="Times New Roman" w:cs="Times New Roman"/>
          <w:sz w:val="24"/>
          <w:szCs w:val="24"/>
        </w:rPr>
        <w:t>,</w:t>
      </w:r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halangan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  <w:r w:rsidR="18110745" w:rsidRPr="00CE43EA">
        <w:rPr>
          <w:rFonts w:ascii="Times New Roman" w:hAnsi="Times New Roman" w:cs="Times New Roman"/>
          <w:sz w:val="24"/>
          <w:szCs w:val="24"/>
        </w:rPr>
        <w:t xml:space="preserve"> </w:t>
      </w:r>
      <w:r w:rsidRPr="00CE43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halangan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tegasnya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1221D7B3" w14:textId="6DB1E5AF" w:rsidR="00D33705" w:rsidRPr="00CE43EA" w:rsidRDefault="00D33705" w:rsidP="00CE43E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b/>
          <w:bCs/>
          <w:sz w:val="24"/>
          <w:szCs w:val="24"/>
        </w:rPr>
        <w:t>Berharap</w:t>
      </w:r>
      <w:proofErr w:type="spellEnd"/>
      <w:r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b/>
          <w:bCs/>
          <w:sz w:val="24"/>
          <w:szCs w:val="24"/>
        </w:rPr>
        <w:t>Dapat</w:t>
      </w:r>
      <w:proofErr w:type="spellEnd"/>
      <w:r w:rsidRPr="00CE43EA">
        <w:rPr>
          <w:rFonts w:ascii="Times New Roman" w:hAnsi="Times New Roman" w:cs="Times New Roman"/>
          <w:b/>
          <w:bCs/>
          <w:sz w:val="24"/>
          <w:szCs w:val="24"/>
        </w:rPr>
        <w:t xml:space="preserve"> Terus </w:t>
      </w:r>
      <w:proofErr w:type="spellStart"/>
      <w:r w:rsidRPr="00CE43EA">
        <w:rPr>
          <w:rFonts w:ascii="Times New Roman" w:hAnsi="Times New Roman" w:cs="Times New Roman"/>
          <w:b/>
          <w:bCs/>
          <w:sz w:val="24"/>
          <w:szCs w:val="24"/>
        </w:rPr>
        <w:t>Berprestasi</w:t>
      </w:r>
      <w:proofErr w:type="spellEnd"/>
    </w:p>
    <w:p w14:paraId="3600615D" w14:textId="74978D6B" w:rsidR="00D33705" w:rsidRPr="00CE43EA" w:rsidRDefault="00D33705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bercita-cita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="3F948417" w:rsidRPr="00CE43EA">
        <w:rPr>
          <w:rFonts w:ascii="Times New Roman" w:hAnsi="Times New Roman" w:cs="Times New Roman"/>
          <w:sz w:val="24"/>
          <w:szCs w:val="24"/>
        </w:rPr>
        <w:t>.</w:t>
      </w:r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64C24312" w:rsidRPr="00CE43EA">
        <w:rPr>
          <w:rFonts w:ascii="Times New Roman" w:hAnsi="Times New Roman" w:cs="Times New Roman"/>
          <w:sz w:val="24"/>
          <w:szCs w:val="24"/>
        </w:rPr>
        <w:t>B</w:t>
      </w:r>
      <w:r w:rsidRPr="00CE43EA">
        <w:rPr>
          <w:rFonts w:ascii="Times New Roman" w:hAnsi="Times New Roman" w:cs="Times New Roman"/>
          <w:sz w:val="24"/>
          <w:szCs w:val="24"/>
        </w:rPr>
        <w:t>aik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beregu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</w:t>
      </w:r>
      <w:r w:rsidR="2025D7A1" w:rsidRPr="00CE43EA">
        <w:rPr>
          <w:rFonts w:ascii="Times New Roman" w:hAnsi="Times New Roman" w:cs="Times New Roman"/>
          <w:sz w:val="24"/>
          <w:szCs w:val="24"/>
        </w:rPr>
        <w:t>orprov</w:t>
      </w:r>
      <w:proofErr w:type="spellEnd"/>
      <w:r w:rsidR="2025D7A1"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025D7A1" w:rsidRPr="00CE43EA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2025D7A1" w:rsidRPr="00CE43EA">
        <w:rPr>
          <w:rFonts w:ascii="Times New Roman" w:hAnsi="Times New Roman" w:cs="Times New Roman"/>
          <w:sz w:val="24"/>
          <w:szCs w:val="24"/>
        </w:rPr>
        <w:t xml:space="preserve">-VIII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544D4556" w14:textId="299DF829" w:rsidR="00D33705" w:rsidRPr="00CE43EA" w:rsidRDefault="00D33705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sz w:val="24"/>
          <w:szCs w:val="24"/>
        </w:rPr>
        <w:lastRenderedPageBreak/>
        <w:t>Adinda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tips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trik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rajin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berlatih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58778330" w14:textId="6F82E5E0" w:rsidR="00D33705" w:rsidRPr="00CE43EA" w:rsidRDefault="00D33705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CE43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kali.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r w:rsidRPr="00CE43EA">
        <w:rPr>
          <w:rFonts w:ascii="Times New Roman" w:hAnsi="Times New Roman" w:cs="Times New Roman"/>
          <w:i/>
          <w:iCs/>
          <w:sz w:val="24"/>
          <w:szCs w:val="24"/>
        </w:rPr>
        <w:t>lesson</w:t>
      </w:r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pelatih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sparing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</w:p>
    <w:p w14:paraId="34B96BC1" w14:textId="75B2CB6F" w:rsidR="006711A1" w:rsidRPr="00CE43EA" w:rsidRDefault="00D33705" w:rsidP="00CE43EA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Adinda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mendoakannya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</w:t>
      </w:r>
      <w:r w:rsidR="17B164E0" w:rsidRPr="00CE43EA">
        <w:rPr>
          <w:rFonts w:ascii="Times New Roman" w:hAnsi="Times New Roman" w:cs="Times New Roman"/>
          <w:sz w:val="24"/>
          <w:szCs w:val="24"/>
        </w:rPr>
        <w:t xml:space="preserve"> </w:t>
      </w:r>
      <w:r w:rsidRPr="00CE43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pelatih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anggar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almamater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 xml:space="preserve"> UNAIR,” </w:t>
      </w:r>
      <w:proofErr w:type="spellStart"/>
      <w:r w:rsidRPr="00CE43EA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CE43EA">
        <w:rPr>
          <w:rFonts w:ascii="Times New Roman" w:hAnsi="Times New Roman" w:cs="Times New Roman"/>
          <w:sz w:val="24"/>
          <w:szCs w:val="24"/>
        </w:rPr>
        <w:t>. (*)</w:t>
      </w:r>
    </w:p>
    <w:sectPr w:rsidR="006711A1" w:rsidRPr="00CE43EA" w:rsidSect="00D6365F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F59D8" w14:textId="77777777" w:rsidR="00A8098D" w:rsidRDefault="00A8098D" w:rsidP="00CE43EA">
      <w:pPr>
        <w:spacing w:after="0" w:line="240" w:lineRule="auto"/>
      </w:pPr>
      <w:r>
        <w:separator/>
      </w:r>
    </w:p>
  </w:endnote>
  <w:endnote w:type="continuationSeparator" w:id="0">
    <w:p w14:paraId="74707694" w14:textId="77777777" w:rsidR="00A8098D" w:rsidRDefault="00A8098D" w:rsidP="00CE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D79EA" w14:textId="77777777" w:rsidR="00A8098D" w:rsidRDefault="00A8098D" w:rsidP="00CE43EA">
      <w:pPr>
        <w:spacing w:after="0" w:line="240" w:lineRule="auto"/>
      </w:pPr>
      <w:r>
        <w:separator/>
      </w:r>
    </w:p>
  </w:footnote>
  <w:footnote w:type="continuationSeparator" w:id="0">
    <w:p w14:paraId="271F8810" w14:textId="77777777" w:rsidR="00A8098D" w:rsidRDefault="00A8098D" w:rsidP="00CE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CC9DB" w14:textId="253F53FB" w:rsidR="00CE43EA" w:rsidRDefault="00CE43EA">
    <w:pPr>
      <w:pStyle w:val="Header"/>
    </w:pPr>
    <w:r>
      <w:rPr>
        <w:noProof/>
      </w:rPr>
      <w:drawing>
        <wp:inline distT="0" distB="0" distL="0" distR="0" wp14:anchorId="0985818E" wp14:editId="25FF0B61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5F"/>
    <w:rsid w:val="0004183F"/>
    <w:rsid w:val="001208CB"/>
    <w:rsid w:val="0042286E"/>
    <w:rsid w:val="00532D14"/>
    <w:rsid w:val="006711A1"/>
    <w:rsid w:val="00A33ADB"/>
    <w:rsid w:val="00A8098D"/>
    <w:rsid w:val="00CB21C2"/>
    <w:rsid w:val="00CE43EA"/>
    <w:rsid w:val="00D33705"/>
    <w:rsid w:val="00D6365F"/>
    <w:rsid w:val="0425FCDD"/>
    <w:rsid w:val="05C1CD3E"/>
    <w:rsid w:val="068739DE"/>
    <w:rsid w:val="0B41012E"/>
    <w:rsid w:val="0C699E20"/>
    <w:rsid w:val="12D17B2B"/>
    <w:rsid w:val="17B164E0"/>
    <w:rsid w:val="18110745"/>
    <w:rsid w:val="1AB9A0CF"/>
    <w:rsid w:val="1CBB30E8"/>
    <w:rsid w:val="1D010C8B"/>
    <w:rsid w:val="1FA593EF"/>
    <w:rsid w:val="2025D7A1"/>
    <w:rsid w:val="2377E649"/>
    <w:rsid w:val="26AF870B"/>
    <w:rsid w:val="2A58DDEF"/>
    <w:rsid w:val="36616566"/>
    <w:rsid w:val="38708BF9"/>
    <w:rsid w:val="3D2077EA"/>
    <w:rsid w:val="3F948417"/>
    <w:rsid w:val="47E254AC"/>
    <w:rsid w:val="59704AE6"/>
    <w:rsid w:val="59BB3622"/>
    <w:rsid w:val="5CF2D6E4"/>
    <w:rsid w:val="5E4A7920"/>
    <w:rsid w:val="64C24312"/>
    <w:rsid w:val="69D22435"/>
    <w:rsid w:val="6BD9ACD3"/>
    <w:rsid w:val="6BFCD9A7"/>
    <w:rsid w:val="6D1BB43E"/>
    <w:rsid w:val="7221762D"/>
    <w:rsid w:val="7452D6C8"/>
    <w:rsid w:val="74BC6C1D"/>
    <w:rsid w:val="76FCA71A"/>
    <w:rsid w:val="7703D778"/>
    <w:rsid w:val="7D6A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1BEC53"/>
  <w15:chartTrackingRefBased/>
  <w15:docId w15:val="{F365E807-6039-41AD-BAE9-75D99AA6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3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3EA"/>
  </w:style>
  <w:style w:type="paragraph" w:styleId="Footer">
    <w:name w:val="footer"/>
    <w:basedOn w:val="Normal"/>
    <w:link w:val="FooterChar"/>
    <w:uiPriority w:val="99"/>
    <w:unhideWhenUsed/>
    <w:rsid w:val="00CE43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5</cp:revision>
  <dcterms:created xsi:type="dcterms:W3CDTF">2023-03-04T14:11:00Z</dcterms:created>
  <dcterms:modified xsi:type="dcterms:W3CDTF">2023-03-07T05:52:00Z</dcterms:modified>
</cp:coreProperties>
</file>